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43DE050B" w14:textId="2FDD312D" w:rsidR="00B50AFE" w:rsidRPr="00AA4679" w:rsidRDefault="58A79E60" w:rsidP="00AA4679">
      <w:pPr>
        <w:ind w:left="2160" w:hanging="2160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r w:rsidR="00AA4679" w:rsidRPr="00AA4679">
        <w:rPr>
          <w:rFonts w:ascii="Times New Roman" w:hAnsi="Times New Roman"/>
          <w:sz w:val="24"/>
          <w:szCs w:val="24"/>
          <w:lang w:val="hr-HR"/>
        </w:rPr>
        <w:t xml:space="preserve">Usluge izrade Elaborata </w:t>
      </w:r>
      <w:r w:rsidR="008E527B">
        <w:rPr>
          <w:rFonts w:ascii="Times New Roman" w:hAnsi="Times New Roman"/>
          <w:sz w:val="24"/>
          <w:szCs w:val="24"/>
          <w:lang w:val="hr-HR"/>
        </w:rPr>
        <w:t>o</w:t>
      </w:r>
      <w:r w:rsidR="00AA4679" w:rsidRPr="00AA4679">
        <w:rPr>
          <w:rFonts w:ascii="Times New Roman" w:hAnsi="Times New Roman"/>
          <w:sz w:val="24"/>
          <w:szCs w:val="24"/>
          <w:lang w:val="hr-HR"/>
        </w:rPr>
        <w:t xml:space="preserve"> ocjen</w:t>
      </w:r>
      <w:r w:rsidR="008E527B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AA4679" w:rsidRPr="00AA4679">
        <w:rPr>
          <w:rFonts w:ascii="Times New Roman" w:hAnsi="Times New Roman"/>
          <w:sz w:val="24"/>
          <w:szCs w:val="24"/>
          <w:lang w:val="hr-HR"/>
        </w:rPr>
        <w:t xml:space="preserve">o potrebi procjene zahvata na okoliš </w:t>
      </w:r>
    </w:p>
    <w:p w14:paraId="11855282" w14:textId="6CFFF232" w:rsidR="00B50AFE" w:rsidRDefault="00F37683">
      <w:pPr>
        <w:rPr>
          <w:rFonts w:ascii="Times New Roman" w:eastAsia="Times New Roman" w:hAnsi="Times New Roman" w:cs="Times New Roman"/>
          <w:b/>
          <w:bCs/>
          <w:lang w:val="hr-HR"/>
        </w:rPr>
      </w:pPr>
      <w:r>
        <w:rPr>
          <w:rFonts w:ascii="Times New Roman" w:eastAsia="Times New Roman" w:hAnsi="Times New Roman" w:cs="Times New Roman"/>
          <w:b/>
          <w:bCs/>
          <w:lang w:val="hr-HR"/>
        </w:rPr>
        <w:t>Grupa na koju se ova Ponuda odnosi (zaokružiti):</w:t>
      </w:r>
    </w:p>
    <w:p w14:paraId="465252F8" w14:textId="601E144F" w:rsidR="00F37683" w:rsidRDefault="00F37683">
      <w:pPr>
        <w:rPr>
          <w:rFonts w:ascii="Times New Roman" w:eastAsia="Times New Roman" w:hAnsi="Times New Roman" w:cs="Times New Roman"/>
          <w:lang w:val="hr-HR"/>
        </w:rPr>
      </w:pPr>
      <w:r w:rsidRPr="00F37683">
        <w:rPr>
          <w:rFonts w:ascii="Times New Roman" w:eastAsia="Times New Roman" w:hAnsi="Times New Roman" w:cs="Times New Roman"/>
          <w:lang w:val="hr-HR"/>
        </w:rPr>
        <w:tab/>
      </w:r>
      <w:r w:rsidRPr="00F37683">
        <w:rPr>
          <w:rFonts w:ascii="Times New Roman" w:eastAsia="Times New Roman" w:hAnsi="Times New Roman" w:cs="Times New Roman"/>
          <w:lang w:val="hr-HR"/>
        </w:rPr>
        <w:tab/>
      </w:r>
      <w:r w:rsidRPr="00F37683">
        <w:rPr>
          <w:rFonts w:ascii="Times New Roman" w:eastAsia="Times New Roman" w:hAnsi="Times New Roman" w:cs="Times New Roman"/>
          <w:lang w:val="hr-HR"/>
        </w:rPr>
        <w:tab/>
        <w:t xml:space="preserve">a) </w:t>
      </w:r>
      <w:r>
        <w:rPr>
          <w:rFonts w:ascii="Times New Roman" w:eastAsia="Times New Roman" w:hAnsi="Times New Roman" w:cs="Times New Roman"/>
          <w:lang w:val="hr-HR"/>
        </w:rPr>
        <w:tab/>
        <w:t>Grupa zapad</w:t>
      </w:r>
    </w:p>
    <w:p w14:paraId="375CC636" w14:textId="7CFE09F7" w:rsidR="00F37683" w:rsidRPr="00F37683" w:rsidRDefault="00F37683">
      <w:pPr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ab/>
      </w:r>
      <w:r>
        <w:rPr>
          <w:rFonts w:ascii="Times New Roman" w:eastAsia="Times New Roman" w:hAnsi="Times New Roman" w:cs="Times New Roman"/>
          <w:lang w:val="hr-HR"/>
        </w:rPr>
        <w:tab/>
      </w:r>
      <w:r>
        <w:rPr>
          <w:rFonts w:ascii="Times New Roman" w:eastAsia="Times New Roman" w:hAnsi="Times New Roman" w:cs="Times New Roman"/>
          <w:lang w:val="hr-HR"/>
        </w:rPr>
        <w:tab/>
        <w:t xml:space="preserve">b) </w:t>
      </w:r>
      <w:r>
        <w:rPr>
          <w:rFonts w:ascii="Times New Roman" w:eastAsia="Times New Roman" w:hAnsi="Times New Roman" w:cs="Times New Roman"/>
          <w:lang w:val="hr-HR"/>
        </w:rPr>
        <w:tab/>
        <w:t>Grupa istok</w:t>
      </w:r>
    </w:p>
    <w:p w14:paraId="0C652DC3" w14:textId="77777777" w:rsidR="00F37683" w:rsidRDefault="00F37683">
      <w:pPr>
        <w:rPr>
          <w:rFonts w:ascii="Times New Roman" w:eastAsia="Times New Roman" w:hAnsi="Times New Roman" w:cs="Times New Roman"/>
          <w:b/>
          <w:bCs/>
          <w:lang w:val="hr-HR"/>
        </w:rPr>
      </w:pPr>
    </w:p>
    <w:p w14:paraId="36BD6419" w14:textId="1E24FF5C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5EC84B24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65B1F186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63448A00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59472730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26D7BA61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6694A6EB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lastRenderedPageBreak/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541B126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7FA40AA9" w14:textId="4106157B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81A6" w14:textId="77777777" w:rsidR="007968E5" w:rsidRDefault="007968E5" w:rsidP="0009125C">
      <w:pPr>
        <w:spacing w:after="0" w:line="240" w:lineRule="auto"/>
      </w:pPr>
      <w:r>
        <w:separator/>
      </w:r>
    </w:p>
  </w:endnote>
  <w:endnote w:type="continuationSeparator" w:id="0">
    <w:p w14:paraId="1EC0D79D" w14:textId="77777777" w:rsidR="007968E5" w:rsidRDefault="007968E5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54BE" w14:textId="77777777" w:rsidR="00F37683" w:rsidRDefault="00F37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445B" w14:textId="42F7C65F" w:rsidR="00B27B9F" w:rsidRPr="000D35B6" w:rsidRDefault="00000000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000000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F5A0" w14:textId="77777777" w:rsidR="00F37683" w:rsidRDefault="00F3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C61E" w14:textId="77777777" w:rsidR="007968E5" w:rsidRDefault="007968E5" w:rsidP="0009125C">
      <w:pPr>
        <w:spacing w:after="0" w:line="240" w:lineRule="auto"/>
      </w:pPr>
      <w:r>
        <w:separator/>
      </w:r>
    </w:p>
  </w:footnote>
  <w:footnote w:type="continuationSeparator" w:id="0">
    <w:p w14:paraId="66EE8E66" w14:textId="77777777" w:rsidR="007968E5" w:rsidRDefault="007968E5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0B0F" w14:textId="77777777" w:rsidR="00F37683" w:rsidRDefault="00F3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7"/>
      <w:gridCol w:w="2944"/>
      <w:gridCol w:w="1684"/>
      <w:gridCol w:w="2558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5EF8756F" w14:textId="002BEF4F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70EB" w14:textId="77777777" w:rsidR="00F37683" w:rsidRDefault="00F37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145BCB"/>
    <w:rsid w:val="00166BC5"/>
    <w:rsid w:val="005E3E21"/>
    <w:rsid w:val="00625BFC"/>
    <w:rsid w:val="007812E9"/>
    <w:rsid w:val="007968E5"/>
    <w:rsid w:val="008E527B"/>
    <w:rsid w:val="00975C6E"/>
    <w:rsid w:val="00AA4679"/>
    <w:rsid w:val="00AB0229"/>
    <w:rsid w:val="00AE0800"/>
    <w:rsid w:val="00B27613"/>
    <w:rsid w:val="00B27B9F"/>
    <w:rsid w:val="00B43B76"/>
    <w:rsid w:val="00B50AFE"/>
    <w:rsid w:val="00BB797D"/>
    <w:rsid w:val="00C009D4"/>
    <w:rsid w:val="00C1574F"/>
    <w:rsid w:val="00DD1F9C"/>
    <w:rsid w:val="00F37683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Goran Valentić</cp:lastModifiedBy>
  <cp:revision>10</cp:revision>
  <cp:lastPrinted>2023-04-25T13:16:00Z</cp:lastPrinted>
  <dcterms:created xsi:type="dcterms:W3CDTF">2023-04-25T13:50:00Z</dcterms:created>
  <dcterms:modified xsi:type="dcterms:W3CDTF">2023-06-23T08:48:00Z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